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FCC7" w14:textId="77777777" w:rsidR="00900210" w:rsidRPr="00900210" w:rsidRDefault="00900210" w:rsidP="00900210">
      <w:pPr>
        <w:shd w:val="clear" w:color="auto" w:fill="FFFFFF"/>
        <w:spacing w:after="300" w:line="240" w:lineRule="auto"/>
        <w:jc w:val="center"/>
        <w:outlineLvl w:val="1"/>
        <w:rPr>
          <w:rFonts w:ascii="Heebo" w:eastAsia="Times New Roman" w:hAnsi="Heebo" w:cs="Times New Roman"/>
          <w:b/>
          <w:bCs/>
          <w:color w:val="000000"/>
          <w:sz w:val="45"/>
          <w:szCs w:val="45"/>
        </w:rPr>
      </w:pPr>
      <w:r w:rsidRPr="00900210">
        <w:rPr>
          <w:rFonts w:ascii="Heebo" w:eastAsia="Times New Roman" w:hAnsi="Heebo" w:cs="Times New Roman"/>
          <w:b/>
          <w:bCs/>
          <w:color w:val="000000"/>
          <w:sz w:val="45"/>
          <w:szCs w:val="45"/>
        </w:rPr>
        <w:t>How to set reminders on tasks (with due dates) in Outlook?</w:t>
      </w:r>
    </w:p>
    <w:p w14:paraId="7DE0356E"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For example, many </w:t>
      </w:r>
      <w:r w:rsidRPr="00900210">
        <w:rPr>
          <w:rFonts w:ascii="Nunito Sans" w:eastAsia="Times New Roman" w:hAnsi="Nunito Sans" w:cs="Times New Roman"/>
          <w:color w:val="17499F"/>
          <w:sz w:val="24"/>
          <w:szCs w:val="24"/>
        </w:rPr>
        <w:t>tasks have been assigned</w:t>
      </w:r>
      <w:r w:rsidRPr="00900210">
        <w:rPr>
          <w:rFonts w:ascii="Nunito Sans" w:eastAsia="Times New Roman" w:hAnsi="Nunito Sans" w:cs="Times New Roman"/>
          <w:color w:val="000118"/>
          <w:sz w:val="24"/>
          <w:szCs w:val="24"/>
        </w:rPr>
        <w:t> to you, which start at different times in one month. To follow up these tasks on time, you’d better set reminders on them.</w:t>
      </w:r>
      <w:r>
        <w:rPr>
          <w:rFonts w:ascii="Nunito Sans" w:eastAsia="Times New Roman" w:hAnsi="Nunito Sans" w:cs="Times New Roman"/>
          <w:color w:val="000118"/>
          <w:sz w:val="24"/>
          <w:szCs w:val="24"/>
        </w:rPr>
        <w:t xml:space="preserve"> Here are</w:t>
      </w:r>
      <w:r w:rsidRPr="00900210">
        <w:rPr>
          <w:rFonts w:ascii="Nunito Sans" w:eastAsia="Times New Roman" w:hAnsi="Nunito Sans" w:cs="Times New Roman"/>
          <w:color w:val="000118"/>
          <w:sz w:val="24"/>
          <w:szCs w:val="24"/>
        </w:rPr>
        <w:t xml:space="preserve"> some tricks about setting reminders on tasks (with due dates) in Microsoft Outlook.</w:t>
      </w:r>
    </w:p>
    <w:p w14:paraId="1D6EC6AE" w14:textId="77777777" w:rsidR="00900210" w:rsidRPr="00900210" w:rsidRDefault="00000000" w:rsidP="0090021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6F4C6D">
          <v:rect id="_x0000_i1025" style="width:0;height:1.5pt" o:hralign="center" o:hrstd="t" o:hrnoshade="t" o:hr="t" fillcolor="#000118" stroked="f"/>
        </w:pict>
      </w:r>
    </w:p>
    <w:p w14:paraId="3DC8D5A8" w14:textId="77777777" w:rsidR="00900210" w:rsidRPr="00900210" w:rsidRDefault="00900210" w:rsidP="00900210">
      <w:pPr>
        <w:shd w:val="clear" w:color="auto" w:fill="FFFFFF"/>
        <w:spacing w:before="600" w:after="300" w:line="240" w:lineRule="auto"/>
        <w:outlineLvl w:val="3"/>
        <w:rPr>
          <w:rFonts w:ascii="Heebo" w:eastAsia="Times New Roman" w:hAnsi="Heebo" w:cs="Times New Roman"/>
          <w:b/>
          <w:bCs/>
          <w:color w:val="000000"/>
          <w:sz w:val="30"/>
          <w:szCs w:val="30"/>
        </w:rPr>
      </w:pPr>
      <w:r w:rsidRPr="00900210">
        <w:rPr>
          <w:rFonts w:ascii="Heebo" w:eastAsia="Times New Roman" w:hAnsi="Heebo" w:cs="Times New Roman"/>
          <w:b/>
          <w:bCs/>
          <w:noProof/>
          <w:color w:val="000000"/>
          <w:sz w:val="30"/>
          <w:szCs w:val="30"/>
        </w:rPr>
        <w:drawing>
          <wp:inline distT="0" distB="0" distL="0" distR="0" wp14:anchorId="22D3B7A8" wp14:editId="2F397B81">
            <wp:extent cx="152400" cy="152400"/>
            <wp:effectExtent l="0" t="0" r="0" b="0"/>
            <wp:docPr id="10" name="Picture 10" descr="arrow blue ri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 blue right 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0" w:name="a"/>
      <w:bookmarkEnd w:id="0"/>
      <w:r w:rsidRPr="00900210">
        <w:rPr>
          <w:rFonts w:ascii="Heebo" w:eastAsia="Times New Roman" w:hAnsi="Heebo" w:cs="Times New Roman"/>
          <w:b/>
          <w:bCs/>
          <w:color w:val="000000"/>
          <w:sz w:val="30"/>
          <w:szCs w:val="30"/>
        </w:rPr>
        <w:t>Set reminder on a task in Outlook</w:t>
      </w:r>
    </w:p>
    <w:p w14:paraId="5CB95CB4"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You can set reminders for either new tasks or existing ones easily in Microsoft Outlook as following:</w:t>
      </w:r>
    </w:p>
    <w:p w14:paraId="4E265AF4"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1: Open a Task window:</w:t>
      </w:r>
    </w:p>
    <w:p w14:paraId="307C1C42" w14:textId="77777777" w:rsidR="00900210" w:rsidRPr="00900210" w:rsidRDefault="00900210" w:rsidP="00900210">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Create a new task by clicking the </w:t>
      </w:r>
      <w:r w:rsidRPr="00900210">
        <w:rPr>
          <w:rFonts w:ascii="Nunito Sans" w:eastAsia="Times New Roman" w:hAnsi="Nunito Sans" w:cs="Times New Roman"/>
          <w:b/>
          <w:bCs/>
          <w:color w:val="000118"/>
          <w:sz w:val="24"/>
          <w:szCs w:val="24"/>
        </w:rPr>
        <w:t>New Items</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Task</w:t>
      </w:r>
      <w:r w:rsidRPr="00900210">
        <w:rPr>
          <w:rFonts w:ascii="Nunito Sans" w:eastAsia="Times New Roman" w:hAnsi="Nunito Sans" w:cs="Times New Roman"/>
          <w:color w:val="000118"/>
          <w:sz w:val="24"/>
          <w:szCs w:val="24"/>
        </w:rPr>
        <w:t> on the </w:t>
      </w:r>
      <w:r w:rsidRPr="00900210">
        <w:rPr>
          <w:rFonts w:ascii="Nunito Sans" w:eastAsia="Times New Roman" w:hAnsi="Nunito Sans" w:cs="Times New Roman"/>
          <w:b/>
          <w:bCs/>
          <w:color w:val="000118"/>
          <w:sz w:val="24"/>
          <w:szCs w:val="24"/>
        </w:rPr>
        <w:t>Home</w:t>
      </w:r>
      <w:r w:rsidRPr="00900210">
        <w:rPr>
          <w:rFonts w:ascii="Nunito Sans" w:eastAsia="Times New Roman" w:hAnsi="Nunito Sans" w:cs="Times New Roman"/>
          <w:color w:val="000118"/>
          <w:sz w:val="24"/>
          <w:szCs w:val="24"/>
        </w:rPr>
        <w:t> tab in Outlook 2010 and 2013.</w:t>
      </w:r>
    </w:p>
    <w:p w14:paraId="2454CCBF" w14:textId="77777777" w:rsidR="00900210" w:rsidRPr="00900210" w:rsidRDefault="00900210" w:rsidP="00900210">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Create a new task by clicking the </w:t>
      </w:r>
      <w:r w:rsidRPr="00900210">
        <w:rPr>
          <w:rFonts w:ascii="Nunito Sans" w:eastAsia="Times New Roman" w:hAnsi="Nunito Sans" w:cs="Times New Roman"/>
          <w:b/>
          <w:bCs/>
          <w:color w:val="000118"/>
          <w:sz w:val="24"/>
          <w:szCs w:val="24"/>
        </w:rPr>
        <w:t>File</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New</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Task </w:t>
      </w:r>
      <w:r w:rsidRPr="00900210">
        <w:rPr>
          <w:rFonts w:ascii="Nunito Sans" w:eastAsia="Times New Roman" w:hAnsi="Nunito Sans" w:cs="Times New Roman"/>
          <w:color w:val="000118"/>
          <w:sz w:val="24"/>
          <w:szCs w:val="24"/>
        </w:rPr>
        <w:t>in Outlook 2007.</w:t>
      </w:r>
    </w:p>
    <w:p w14:paraId="643F7AC6" w14:textId="77777777" w:rsidR="00900210" w:rsidRPr="00900210" w:rsidRDefault="00900210" w:rsidP="00900210">
      <w:pPr>
        <w:numPr>
          <w:ilvl w:val="0"/>
          <w:numId w:val="2"/>
        </w:numPr>
        <w:shd w:val="clear" w:color="auto" w:fill="FFFFFF"/>
        <w:spacing w:before="100" w:beforeAutospacing="1" w:after="100" w:afterAutospacing="1" w:line="240" w:lineRule="auto"/>
        <w:ind w:left="0"/>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Open an existing task by double clicking it in the Task view.</w:t>
      </w:r>
    </w:p>
    <w:p w14:paraId="7255F164"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2: In the Task window, check the </w:t>
      </w:r>
      <w:r w:rsidRPr="00900210">
        <w:rPr>
          <w:rFonts w:ascii="Nunito Sans" w:eastAsia="Times New Roman" w:hAnsi="Nunito Sans" w:cs="Times New Roman"/>
          <w:b/>
          <w:bCs/>
          <w:color w:val="000118"/>
          <w:sz w:val="24"/>
          <w:szCs w:val="24"/>
        </w:rPr>
        <w:t>Reminder</w:t>
      </w:r>
      <w:r w:rsidRPr="00900210">
        <w:rPr>
          <w:rFonts w:ascii="Nunito Sans" w:eastAsia="Times New Roman" w:hAnsi="Nunito Sans" w:cs="Times New Roman"/>
          <w:color w:val="000118"/>
          <w:sz w:val="24"/>
          <w:szCs w:val="24"/>
        </w:rPr>
        <w:t> above the task body, and specify the reminder date and reminder time separately in the following boxes. See screen shot:</w:t>
      </w:r>
    </w:p>
    <w:p w14:paraId="661A8602"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noProof/>
          <w:color w:val="000118"/>
          <w:sz w:val="24"/>
          <w:szCs w:val="24"/>
        </w:rPr>
        <w:lastRenderedPageBreak/>
        <w:drawing>
          <wp:inline distT="0" distB="0" distL="0" distR="0" wp14:anchorId="4B43C4AD" wp14:editId="01DCFF43">
            <wp:extent cx="6153150" cy="2905125"/>
            <wp:effectExtent l="0" t="0" r="0" b="9525"/>
            <wp:docPr id="9" name="Picture 9" descr="https://www.extendoffice.com/images/stories/doc-outlook/reminder-task/doc-reminder-tas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xtendoffice.com/images/stories/doc-outlook/reminder-task/doc-reminder-task-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2905125"/>
                    </a:xfrm>
                    <a:prstGeom prst="rect">
                      <a:avLst/>
                    </a:prstGeom>
                    <a:noFill/>
                    <a:ln>
                      <a:noFill/>
                    </a:ln>
                  </pic:spPr>
                </pic:pic>
              </a:graphicData>
            </a:graphic>
          </wp:inline>
        </w:drawing>
      </w:r>
    </w:p>
    <w:p w14:paraId="2293DE29"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3: Compose the task and click the </w:t>
      </w:r>
      <w:r w:rsidRPr="00900210">
        <w:rPr>
          <w:rFonts w:ascii="Nunito Sans" w:eastAsia="Times New Roman" w:hAnsi="Nunito Sans" w:cs="Times New Roman"/>
          <w:b/>
          <w:bCs/>
          <w:color w:val="000118"/>
          <w:sz w:val="24"/>
          <w:szCs w:val="24"/>
        </w:rPr>
        <w:t>Save &amp; Close</w:t>
      </w:r>
      <w:r w:rsidRPr="00900210">
        <w:rPr>
          <w:rFonts w:ascii="Nunito Sans" w:eastAsia="Times New Roman" w:hAnsi="Nunito Sans" w:cs="Times New Roman"/>
          <w:color w:val="000118"/>
          <w:sz w:val="24"/>
          <w:szCs w:val="24"/>
        </w:rPr>
        <w:t> button.</w:t>
      </w:r>
    </w:p>
    <w:p w14:paraId="1DBE7FCC" w14:textId="77777777" w:rsidR="00900210" w:rsidRPr="00900210" w:rsidRDefault="00000000" w:rsidP="0090021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6395BB9">
          <v:rect id="_x0000_i1026" style="width:0;height:1.5pt" o:hralign="center" o:hrstd="t" o:hrnoshade="t" o:hr="t" fillcolor="#000118" stroked="f"/>
        </w:pict>
      </w:r>
    </w:p>
    <w:p w14:paraId="303971BA" w14:textId="77777777" w:rsidR="00900210" w:rsidRPr="00900210" w:rsidRDefault="00900210" w:rsidP="00900210">
      <w:pPr>
        <w:shd w:val="clear" w:color="auto" w:fill="FFFFFF"/>
        <w:spacing w:before="600" w:after="300" w:line="240" w:lineRule="auto"/>
        <w:outlineLvl w:val="3"/>
        <w:rPr>
          <w:rFonts w:ascii="Heebo" w:eastAsia="Times New Roman" w:hAnsi="Heebo" w:cs="Times New Roman"/>
          <w:b/>
          <w:bCs/>
          <w:color w:val="000000"/>
          <w:sz w:val="30"/>
          <w:szCs w:val="30"/>
        </w:rPr>
      </w:pPr>
      <w:r w:rsidRPr="00900210">
        <w:rPr>
          <w:rFonts w:ascii="Heebo" w:eastAsia="Times New Roman" w:hAnsi="Heebo" w:cs="Times New Roman"/>
          <w:b/>
          <w:bCs/>
          <w:noProof/>
          <w:color w:val="000000"/>
          <w:sz w:val="30"/>
          <w:szCs w:val="30"/>
        </w:rPr>
        <w:drawing>
          <wp:inline distT="0" distB="0" distL="0" distR="0" wp14:anchorId="31808C65" wp14:editId="2B96D469">
            <wp:extent cx="152400" cy="152400"/>
            <wp:effectExtent l="0" t="0" r="0" b="0"/>
            <wp:docPr id="8" name="Picture 8" descr="arrow blue ri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blue right 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1" w:name="b"/>
      <w:bookmarkEnd w:id="1"/>
      <w:r w:rsidRPr="00900210">
        <w:rPr>
          <w:rFonts w:ascii="Heebo" w:eastAsia="Times New Roman" w:hAnsi="Heebo" w:cs="Times New Roman"/>
          <w:b/>
          <w:bCs/>
          <w:color w:val="000000"/>
          <w:sz w:val="30"/>
          <w:szCs w:val="30"/>
        </w:rPr>
        <w:t>Set reminder on a task with Follow up feature in Outlook</w:t>
      </w:r>
    </w:p>
    <w:p w14:paraId="26CCC463"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There is an alternative method to set reminder on a task with the Follow up feature.</w:t>
      </w:r>
    </w:p>
    <w:p w14:paraId="1896DF50"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1: Open a Task window:</w:t>
      </w:r>
    </w:p>
    <w:p w14:paraId="6F01AF44" w14:textId="77777777" w:rsidR="00900210" w:rsidRPr="00900210" w:rsidRDefault="00900210" w:rsidP="00900210">
      <w:pPr>
        <w:numPr>
          <w:ilvl w:val="0"/>
          <w:numId w:val="3"/>
        </w:numPr>
        <w:shd w:val="clear" w:color="auto" w:fill="FFFFFF"/>
        <w:spacing w:before="100" w:beforeAutospacing="1" w:after="100" w:afterAutospacing="1" w:line="240" w:lineRule="auto"/>
        <w:ind w:left="0"/>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Create a new task by clicking the </w:t>
      </w:r>
      <w:r w:rsidRPr="00900210">
        <w:rPr>
          <w:rFonts w:ascii="Nunito Sans" w:eastAsia="Times New Roman" w:hAnsi="Nunito Sans" w:cs="Times New Roman"/>
          <w:b/>
          <w:bCs/>
          <w:color w:val="000118"/>
          <w:sz w:val="24"/>
          <w:szCs w:val="24"/>
        </w:rPr>
        <w:t>New Items</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Task</w:t>
      </w:r>
      <w:r w:rsidRPr="00900210">
        <w:rPr>
          <w:rFonts w:ascii="Nunito Sans" w:eastAsia="Times New Roman" w:hAnsi="Nunito Sans" w:cs="Times New Roman"/>
          <w:color w:val="000118"/>
          <w:sz w:val="24"/>
          <w:szCs w:val="24"/>
        </w:rPr>
        <w:t> on the </w:t>
      </w:r>
      <w:r w:rsidRPr="00900210">
        <w:rPr>
          <w:rFonts w:ascii="Nunito Sans" w:eastAsia="Times New Roman" w:hAnsi="Nunito Sans" w:cs="Times New Roman"/>
          <w:b/>
          <w:bCs/>
          <w:color w:val="000118"/>
          <w:sz w:val="24"/>
          <w:szCs w:val="24"/>
        </w:rPr>
        <w:t>Home</w:t>
      </w:r>
      <w:r w:rsidRPr="00900210">
        <w:rPr>
          <w:rFonts w:ascii="Nunito Sans" w:eastAsia="Times New Roman" w:hAnsi="Nunito Sans" w:cs="Times New Roman"/>
          <w:color w:val="000118"/>
          <w:sz w:val="24"/>
          <w:szCs w:val="24"/>
        </w:rPr>
        <w:t> tab in Outlook 2010 and 2013.</w:t>
      </w:r>
    </w:p>
    <w:p w14:paraId="2EADAE2D" w14:textId="77777777" w:rsidR="00900210" w:rsidRPr="00900210" w:rsidRDefault="00900210" w:rsidP="00900210">
      <w:pPr>
        <w:numPr>
          <w:ilvl w:val="0"/>
          <w:numId w:val="3"/>
        </w:numPr>
        <w:shd w:val="clear" w:color="auto" w:fill="FFFFFF"/>
        <w:spacing w:before="100" w:beforeAutospacing="1" w:after="100" w:afterAutospacing="1" w:line="240" w:lineRule="auto"/>
        <w:ind w:left="0"/>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Create a new task by clicking the </w:t>
      </w:r>
      <w:r w:rsidRPr="00900210">
        <w:rPr>
          <w:rFonts w:ascii="Nunito Sans" w:eastAsia="Times New Roman" w:hAnsi="Nunito Sans" w:cs="Times New Roman"/>
          <w:b/>
          <w:bCs/>
          <w:color w:val="000118"/>
          <w:sz w:val="24"/>
          <w:szCs w:val="24"/>
        </w:rPr>
        <w:t>File</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New</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Task </w:t>
      </w:r>
      <w:r w:rsidRPr="00900210">
        <w:rPr>
          <w:rFonts w:ascii="Nunito Sans" w:eastAsia="Times New Roman" w:hAnsi="Nunito Sans" w:cs="Times New Roman"/>
          <w:color w:val="000118"/>
          <w:sz w:val="24"/>
          <w:szCs w:val="24"/>
        </w:rPr>
        <w:t>in Outlook 2007.</w:t>
      </w:r>
    </w:p>
    <w:p w14:paraId="57FFD288" w14:textId="77777777" w:rsidR="00900210" w:rsidRPr="00900210" w:rsidRDefault="00900210" w:rsidP="00900210">
      <w:pPr>
        <w:numPr>
          <w:ilvl w:val="0"/>
          <w:numId w:val="3"/>
        </w:numPr>
        <w:shd w:val="clear" w:color="auto" w:fill="FFFFFF"/>
        <w:spacing w:before="100" w:beforeAutospacing="1" w:after="100" w:afterAutospacing="1" w:line="240" w:lineRule="auto"/>
        <w:ind w:left="0"/>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Open an existing task by double clicking it in the Task view.</w:t>
      </w:r>
    </w:p>
    <w:p w14:paraId="0C3C919D"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2: In the Task window, click the </w:t>
      </w:r>
      <w:r w:rsidRPr="00900210">
        <w:rPr>
          <w:rFonts w:ascii="Nunito Sans" w:eastAsia="Times New Roman" w:hAnsi="Nunito Sans" w:cs="Times New Roman"/>
          <w:b/>
          <w:bCs/>
          <w:color w:val="000118"/>
          <w:sz w:val="24"/>
          <w:szCs w:val="24"/>
        </w:rPr>
        <w:t>Follow Up</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Add Reminder</w:t>
      </w:r>
      <w:r w:rsidRPr="00900210">
        <w:rPr>
          <w:rFonts w:ascii="Nunito Sans" w:eastAsia="Times New Roman" w:hAnsi="Nunito Sans" w:cs="Times New Roman"/>
          <w:color w:val="000118"/>
          <w:sz w:val="24"/>
          <w:szCs w:val="24"/>
        </w:rPr>
        <w:t> in the </w:t>
      </w:r>
      <w:r w:rsidRPr="00900210">
        <w:rPr>
          <w:rFonts w:ascii="Nunito Sans" w:eastAsia="Times New Roman" w:hAnsi="Nunito Sans" w:cs="Times New Roman"/>
          <w:b/>
          <w:bCs/>
          <w:color w:val="000118"/>
          <w:sz w:val="24"/>
          <w:szCs w:val="24"/>
        </w:rPr>
        <w:t>Tags</w:t>
      </w:r>
      <w:r w:rsidRPr="00900210">
        <w:rPr>
          <w:rFonts w:ascii="Nunito Sans" w:eastAsia="Times New Roman" w:hAnsi="Nunito Sans" w:cs="Times New Roman"/>
          <w:color w:val="000118"/>
          <w:sz w:val="24"/>
          <w:szCs w:val="24"/>
        </w:rPr>
        <w:t> group on the </w:t>
      </w:r>
      <w:r w:rsidRPr="00900210">
        <w:rPr>
          <w:rFonts w:ascii="Nunito Sans" w:eastAsia="Times New Roman" w:hAnsi="Nunito Sans" w:cs="Times New Roman"/>
          <w:b/>
          <w:bCs/>
          <w:color w:val="000118"/>
          <w:sz w:val="24"/>
          <w:szCs w:val="24"/>
        </w:rPr>
        <w:t>Task</w:t>
      </w:r>
      <w:r w:rsidRPr="00900210">
        <w:rPr>
          <w:rFonts w:ascii="Nunito Sans" w:eastAsia="Times New Roman" w:hAnsi="Nunito Sans" w:cs="Times New Roman"/>
          <w:color w:val="000118"/>
          <w:sz w:val="24"/>
          <w:szCs w:val="24"/>
        </w:rPr>
        <w:t> tab (or </w:t>
      </w:r>
      <w:r w:rsidRPr="00900210">
        <w:rPr>
          <w:rFonts w:ascii="Nunito Sans" w:eastAsia="Times New Roman" w:hAnsi="Nunito Sans" w:cs="Times New Roman"/>
          <w:b/>
          <w:bCs/>
          <w:color w:val="000118"/>
          <w:sz w:val="24"/>
          <w:szCs w:val="24"/>
        </w:rPr>
        <w:t>Options</w:t>
      </w:r>
      <w:r w:rsidRPr="00900210">
        <w:rPr>
          <w:rFonts w:ascii="Nunito Sans" w:eastAsia="Times New Roman" w:hAnsi="Nunito Sans" w:cs="Times New Roman"/>
          <w:color w:val="000118"/>
          <w:sz w:val="24"/>
          <w:szCs w:val="24"/>
        </w:rPr>
        <w:t> group in Outlook 2007).</w:t>
      </w:r>
    </w:p>
    <w:p w14:paraId="0AAADE39"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noProof/>
          <w:color w:val="000118"/>
          <w:sz w:val="24"/>
          <w:szCs w:val="24"/>
        </w:rPr>
        <w:lastRenderedPageBreak/>
        <w:drawing>
          <wp:inline distT="0" distB="0" distL="0" distR="0" wp14:anchorId="545F9231" wp14:editId="717837AA">
            <wp:extent cx="3086100" cy="2943225"/>
            <wp:effectExtent l="0" t="0" r="0" b="9525"/>
            <wp:docPr id="7" name="Picture 7" descr="https://www.extendoffice.com/images/stories/doc-outlook/reminder-task/doc-reminder-task-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xtendoffice.com/images/stories/doc-outlook/reminder-task/doc-reminder-task-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943225"/>
                    </a:xfrm>
                    <a:prstGeom prst="rect">
                      <a:avLst/>
                    </a:prstGeom>
                    <a:noFill/>
                    <a:ln>
                      <a:noFill/>
                    </a:ln>
                  </pic:spPr>
                </pic:pic>
              </a:graphicData>
            </a:graphic>
          </wp:inline>
        </w:drawing>
      </w:r>
    </w:p>
    <w:p w14:paraId="581BEE4C"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3: In the Custom dialog box, check the </w:t>
      </w:r>
      <w:r w:rsidRPr="00900210">
        <w:rPr>
          <w:rFonts w:ascii="Nunito Sans" w:eastAsia="Times New Roman" w:hAnsi="Nunito Sans" w:cs="Times New Roman"/>
          <w:b/>
          <w:bCs/>
          <w:color w:val="000118"/>
          <w:sz w:val="24"/>
          <w:szCs w:val="24"/>
        </w:rPr>
        <w:t>Reminder</w:t>
      </w:r>
      <w:r w:rsidRPr="00900210">
        <w:rPr>
          <w:rFonts w:ascii="Nunito Sans" w:eastAsia="Times New Roman" w:hAnsi="Nunito Sans" w:cs="Times New Roman"/>
          <w:color w:val="000118"/>
          <w:sz w:val="24"/>
          <w:szCs w:val="24"/>
        </w:rPr>
        <w:t>, specify the reminder date and reminder time, and click the </w:t>
      </w:r>
      <w:r w:rsidRPr="00900210">
        <w:rPr>
          <w:rFonts w:ascii="Nunito Sans" w:eastAsia="Times New Roman" w:hAnsi="Nunito Sans" w:cs="Times New Roman"/>
          <w:b/>
          <w:bCs/>
          <w:color w:val="000118"/>
          <w:sz w:val="24"/>
          <w:szCs w:val="24"/>
        </w:rPr>
        <w:t>OK</w:t>
      </w:r>
      <w:r w:rsidRPr="00900210">
        <w:rPr>
          <w:rFonts w:ascii="Nunito Sans" w:eastAsia="Times New Roman" w:hAnsi="Nunito Sans" w:cs="Times New Roman"/>
          <w:color w:val="000118"/>
          <w:sz w:val="24"/>
          <w:szCs w:val="24"/>
        </w:rPr>
        <w:t> button.</w:t>
      </w:r>
    </w:p>
    <w:p w14:paraId="4291BF4A"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noProof/>
          <w:color w:val="000118"/>
          <w:sz w:val="24"/>
          <w:szCs w:val="24"/>
        </w:rPr>
        <w:drawing>
          <wp:inline distT="0" distB="0" distL="0" distR="0" wp14:anchorId="2BFC7B1B" wp14:editId="100B8883">
            <wp:extent cx="3648075" cy="2371725"/>
            <wp:effectExtent l="0" t="0" r="9525" b="9525"/>
            <wp:docPr id="6" name="Picture 6" descr="https://www.extendoffice.com/images/stories/doc-outlook/reminder-task/doc-reminder-tas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xtendoffice.com/images/stories/doc-outlook/reminder-task/doc-reminder-task-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371725"/>
                    </a:xfrm>
                    <a:prstGeom prst="rect">
                      <a:avLst/>
                    </a:prstGeom>
                    <a:noFill/>
                    <a:ln>
                      <a:noFill/>
                    </a:ln>
                  </pic:spPr>
                </pic:pic>
              </a:graphicData>
            </a:graphic>
          </wp:inline>
        </w:drawing>
      </w:r>
    </w:p>
    <w:p w14:paraId="6C644003"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4: Compose the task and click the </w:t>
      </w:r>
      <w:r w:rsidRPr="00900210">
        <w:rPr>
          <w:rFonts w:ascii="Nunito Sans" w:eastAsia="Times New Roman" w:hAnsi="Nunito Sans" w:cs="Times New Roman"/>
          <w:b/>
          <w:bCs/>
          <w:color w:val="000118"/>
          <w:sz w:val="24"/>
          <w:szCs w:val="24"/>
        </w:rPr>
        <w:t>Save &amp; Close</w:t>
      </w:r>
      <w:r w:rsidRPr="00900210">
        <w:rPr>
          <w:rFonts w:ascii="Nunito Sans" w:eastAsia="Times New Roman" w:hAnsi="Nunito Sans" w:cs="Times New Roman"/>
          <w:color w:val="000118"/>
          <w:sz w:val="24"/>
          <w:szCs w:val="24"/>
        </w:rPr>
        <w:t> button.</w:t>
      </w:r>
    </w:p>
    <w:p w14:paraId="5CF8B3E4"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Note: For an existing task, you can click to select it in the Task view, and click the </w:t>
      </w:r>
      <w:r w:rsidRPr="00900210">
        <w:rPr>
          <w:rFonts w:ascii="Nunito Sans" w:eastAsia="Times New Roman" w:hAnsi="Nunito Sans" w:cs="Times New Roman"/>
          <w:b/>
          <w:bCs/>
          <w:color w:val="000118"/>
          <w:sz w:val="24"/>
          <w:szCs w:val="24"/>
        </w:rPr>
        <w:t>Custom</w:t>
      </w:r>
      <w:r w:rsidRPr="00900210">
        <w:rPr>
          <w:rFonts w:ascii="Nunito Sans" w:eastAsia="Times New Roman" w:hAnsi="Nunito Sans" w:cs="Times New Roman"/>
          <w:color w:val="000118"/>
          <w:sz w:val="24"/>
          <w:szCs w:val="24"/>
        </w:rPr>
        <w:t> in the </w:t>
      </w:r>
      <w:r w:rsidRPr="00900210">
        <w:rPr>
          <w:rFonts w:ascii="Nunito Sans" w:eastAsia="Times New Roman" w:hAnsi="Nunito Sans" w:cs="Times New Roman"/>
          <w:b/>
          <w:bCs/>
          <w:color w:val="000118"/>
          <w:sz w:val="24"/>
          <w:szCs w:val="24"/>
        </w:rPr>
        <w:t>Follow Up</w:t>
      </w:r>
      <w:r w:rsidRPr="00900210">
        <w:rPr>
          <w:rFonts w:ascii="Nunito Sans" w:eastAsia="Times New Roman" w:hAnsi="Nunito Sans" w:cs="Times New Roman"/>
          <w:color w:val="000118"/>
          <w:sz w:val="24"/>
          <w:szCs w:val="24"/>
        </w:rPr>
        <w:t> group on the </w:t>
      </w:r>
      <w:r w:rsidRPr="00900210">
        <w:rPr>
          <w:rFonts w:ascii="Nunito Sans" w:eastAsia="Times New Roman" w:hAnsi="Nunito Sans" w:cs="Times New Roman"/>
          <w:b/>
          <w:bCs/>
          <w:color w:val="000118"/>
          <w:sz w:val="24"/>
          <w:szCs w:val="24"/>
        </w:rPr>
        <w:t>Home </w:t>
      </w:r>
      <w:r w:rsidRPr="00900210">
        <w:rPr>
          <w:rFonts w:ascii="Nunito Sans" w:eastAsia="Times New Roman" w:hAnsi="Nunito Sans" w:cs="Times New Roman"/>
          <w:color w:val="000118"/>
          <w:sz w:val="24"/>
          <w:szCs w:val="24"/>
        </w:rPr>
        <w:t>tab (or click the </w:t>
      </w:r>
      <w:r w:rsidRPr="00900210">
        <w:rPr>
          <w:rFonts w:ascii="Nunito Sans" w:eastAsia="Times New Roman" w:hAnsi="Nunito Sans" w:cs="Times New Roman"/>
          <w:b/>
          <w:bCs/>
          <w:color w:val="000118"/>
          <w:sz w:val="24"/>
          <w:szCs w:val="24"/>
        </w:rPr>
        <w:t>Actions</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Follow Up</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Custom</w:t>
      </w:r>
      <w:r w:rsidRPr="00900210">
        <w:rPr>
          <w:rFonts w:ascii="Nunito Sans" w:eastAsia="Times New Roman" w:hAnsi="Nunito Sans" w:cs="Times New Roman"/>
          <w:color w:val="000118"/>
          <w:sz w:val="24"/>
          <w:szCs w:val="24"/>
        </w:rPr>
        <w:t> in Outlook 2007) directly to open the Custom dialog box.</w:t>
      </w:r>
    </w:p>
    <w:p w14:paraId="4C1A14F5" w14:textId="77777777" w:rsidR="00900210" w:rsidRPr="00900210" w:rsidRDefault="00000000" w:rsidP="0090021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80CAEE">
          <v:rect id="_x0000_i1027" style="width:0;height:1.5pt" o:hralign="center" o:hrstd="t" o:hrnoshade="t" o:hr="t" fillcolor="#000118" stroked="f"/>
        </w:pict>
      </w:r>
    </w:p>
    <w:p w14:paraId="1FA2E0C2" w14:textId="77777777" w:rsidR="00900210" w:rsidRPr="00900210" w:rsidRDefault="00900210" w:rsidP="00900210">
      <w:pPr>
        <w:shd w:val="clear" w:color="auto" w:fill="FFFFFF"/>
        <w:spacing w:before="600" w:after="300" w:line="240" w:lineRule="auto"/>
        <w:outlineLvl w:val="3"/>
        <w:rPr>
          <w:rFonts w:ascii="Heebo" w:eastAsia="Times New Roman" w:hAnsi="Heebo" w:cs="Times New Roman"/>
          <w:b/>
          <w:bCs/>
          <w:color w:val="000000"/>
          <w:sz w:val="30"/>
          <w:szCs w:val="30"/>
        </w:rPr>
      </w:pPr>
      <w:r w:rsidRPr="00900210">
        <w:rPr>
          <w:rFonts w:ascii="Heebo" w:eastAsia="Times New Roman" w:hAnsi="Heebo" w:cs="Times New Roman"/>
          <w:b/>
          <w:bCs/>
          <w:noProof/>
          <w:color w:val="000000"/>
          <w:sz w:val="30"/>
          <w:szCs w:val="30"/>
        </w:rPr>
        <w:lastRenderedPageBreak/>
        <w:drawing>
          <wp:inline distT="0" distB="0" distL="0" distR="0" wp14:anchorId="58F5CEEC" wp14:editId="691011FE">
            <wp:extent cx="152400" cy="152400"/>
            <wp:effectExtent l="0" t="0" r="0" b="0"/>
            <wp:docPr id="5" name="Picture 5" descr="arrow blue ri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 blue right 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 w:name="c"/>
      <w:bookmarkEnd w:id="2"/>
      <w:r w:rsidRPr="00900210">
        <w:rPr>
          <w:rFonts w:ascii="Heebo" w:eastAsia="Times New Roman" w:hAnsi="Heebo" w:cs="Times New Roman"/>
          <w:b/>
          <w:bCs/>
          <w:color w:val="000000"/>
          <w:sz w:val="30"/>
          <w:szCs w:val="30"/>
        </w:rPr>
        <w:t>Automatically set reminders on all tasks in Outlook 2010 and 2013</w:t>
      </w:r>
    </w:p>
    <w:p w14:paraId="46953F94"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The following trick will help you to automatically set reminders on all tasks with due dates easily in Microsoft Outlook 2010 and 2013.</w:t>
      </w:r>
    </w:p>
    <w:p w14:paraId="66B4E715"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1: Click the </w:t>
      </w:r>
      <w:r w:rsidRPr="00900210">
        <w:rPr>
          <w:rFonts w:ascii="Nunito Sans" w:eastAsia="Times New Roman" w:hAnsi="Nunito Sans" w:cs="Times New Roman"/>
          <w:b/>
          <w:bCs/>
          <w:color w:val="000118"/>
          <w:sz w:val="24"/>
          <w:szCs w:val="24"/>
        </w:rPr>
        <w:t>File</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Options</w:t>
      </w:r>
      <w:r w:rsidRPr="00900210">
        <w:rPr>
          <w:rFonts w:ascii="Nunito Sans" w:eastAsia="Times New Roman" w:hAnsi="Nunito Sans" w:cs="Times New Roman"/>
          <w:color w:val="000118"/>
          <w:sz w:val="24"/>
          <w:szCs w:val="24"/>
        </w:rPr>
        <w:t>.</w:t>
      </w:r>
    </w:p>
    <w:p w14:paraId="4511F40F"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2: In the Outlook Options dialog box, click the </w:t>
      </w:r>
      <w:r w:rsidRPr="00900210">
        <w:rPr>
          <w:rFonts w:ascii="Nunito Sans" w:eastAsia="Times New Roman" w:hAnsi="Nunito Sans" w:cs="Times New Roman"/>
          <w:b/>
          <w:bCs/>
          <w:color w:val="000118"/>
          <w:sz w:val="24"/>
          <w:szCs w:val="24"/>
        </w:rPr>
        <w:t>Tasks</w:t>
      </w:r>
      <w:r w:rsidRPr="00900210">
        <w:rPr>
          <w:rFonts w:ascii="Nunito Sans" w:eastAsia="Times New Roman" w:hAnsi="Nunito Sans" w:cs="Times New Roman"/>
          <w:color w:val="000118"/>
          <w:sz w:val="24"/>
          <w:szCs w:val="24"/>
        </w:rPr>
        <w:t> in the left bar.</w:t>
      </w:r>
    </w:p>
    <w:p w14:paraId="5CCCBEB6"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3: Go to the </w:t>
      </w:r>
      <w:r w:rsidRPr="00900210">
        <w:rPr>
          <w:rFonts w:ascii="Nunito Sans" w:eastAsia="Times New Roman" w:hAnsi="Nunito Sans" w:cs="Times New Roman"/>
          <w:b/>
          <w:bCs/>
          <w:color w:val="000118"/>
          <w:sz w:val="24"/>
          <w:szCs w:val="24"/>
        </w:rPr>
        <w:t>Task options</w:t>
      </w:r>
      <w:r w:rsidRPr="00900210">
        <w:rPr>
          <w:rFonts w:ascii="Nunito Sans" w:eastAsia="Times New Roman" w:hAnsi="Nunito Sans" w:cs="Times New Roman"/>
          <w:color w:val="000118"/>
          <w:sz w:val="24"/>
          <w:szCs w:val="24"/>
        </w:rPr>
        <w:t> section, and check the option of </w:t>
      </w:r>
      <w:r w:rsidRPr="00900210">
        <w:rPr>
          <w:rFonts w:ascii="Nunito Sans" w:eastAsia="Times New Roman" w:hAnsi="Nunito Sans" w:cs="Times New Roman"/>
          <w:b/>
          <w:bCs/>
          <w:color w:val="000118"/>
          <w:sz w:val="24"/>
          <w:szCs w:val="24"/>
        </w:rPr>
        <w:t>Set reminders on tasks with due dates</w:t>
      </w:r>
      <w:r w:rsidRPr="00900210">
        <w:rPr>
          <w:rFonts w:ascii="Nunito Sans" w:eastAsia="Times New Roman" w:hAnsi="Nunito Sans" w:cs="Times New Roman"/>
          <w:color w:val="000118"/>
          <w:sz w:val="24"/>
          <w:szCs w:val="24"/>
        </w:rPr>
        <w:t>.</w:t>
      </w:r>
    </w:p>
    <w:p w14:paraId="35BD2F19"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4: Click the </w:t>
      </w:r>
      <w:r w:rsidRPr="00900210">
        <w:rPr>
          <w:rFonts w:ascii="Nunito Sans" w:eastAsia="Times New Roman" w:hAnsi="Nunito Sans" w:cs="Times New Roman"/>
          <w:b/>
          <w:bCs/>
          <w:color w:val="000118"/>
          <w:sz w:val="24"/>
          <w:szCs w:val="24"/>
        </w:rPr>
        <w:t>Default reminder time:</w:t>
      </w:r>
      <w:r w:rsidRPr="00900210">
        <w:rPr>
          <w:rFonts w:ascii="Nunito Sans" w:eastAsia="Times New Roman" w:hAnsi="Nunito Sans" w:cs="Times New Roman"/>
          <w:color w:val="000118"/>
          <w:sz w:val="24"/>
          <w:szCs w:val="24"/>
        </w:rPr>
        <w:t> box, and click to select a reminder time from the drop-down list.</w:t>
      </w:r>
    </w:p>
    <w:p w14:paraId="35C4A9E6"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noProof/>
          <w:color w:val="000118"/>
          <w:sz w:val="24"/>
          <w:szCs w:val="24"/>
        </w:rPr>
        <w:drawing>
          <wp:inline distT="0" distB="0" distL="0" distR="0" wp14:anchorId="288F2A72" wp14:editId="175C23D8">
            <wp:extent cx="5276850" cy="4181475"/>
            <wp:effectExtent l="0" t="0" r="0" b="9525"/>
            <wp:docPr id="4" name="Picture 4" descr="https://www.extendoffice.com/images/stories/doc-outlook/reminder-task/doc-reminder-tas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xtendoffice.com/images/stories/doc-outlook/reminder-task/doc-reminder-task-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4181475"/>
                    </a:xfrm>
                    <a:prstGeom prst="rect">
                      <a:avLst/>
                    </a:prstGeom>
                    <a:noFill/>
                    <a:ln>
                      <a:noFill/>
                    </a:ln>
                  </pic:spPr>
                </pic:pic>
              </a:graphicData>
            </a:graphic>
          </wp:inline>
        </w:drawing>
      </w:r>
    </w:p>
    <w:p w14:paraId="54B6B1E6"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5: Click the </w:t>
      </w:r>
      <w:r w:rsidRPr="00900210">
        <w:rPr>
          <w:rFonts w:ascii="Nunito Sans" w:eastAsia="Times New Roman" w:hAnsi="Nunito Sans" w:cs="Times New Roman"/>
          <w:b/>
          <w:bCs/>
          <w:color w:val="000118"/>
          <w:sz w:val="24"/>
          <w:szCs w:val="24"/>
        </w:rPr>
        <w:t>OK</w:t>
      </w:r>
      <w:r w:rsidRPr="00900210">
        <w:rPr>
          <w:rFonts w:ascii="Nunito Sans" w:eastAsia="Times New Roman" w:hAnsi="Nunito Sans" w:cs="Times New Roman"/>
          <w:color w:val="000118"/>
          <w:sz w:val="24"/>
          <w:szCs w:val="24"/>
        </w:rPr>
        <w:t> button.</w:t>
      </w:r>
    </w:p>
    <w:p w14:paraId="7FD39A1F"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lastRenderedPageBreak/>
        <w:t>From now on, when you are creating a new task in Outlook, the reminder will be added as soon as you specify the due date.</w:t>
      </w:r>
    </w:p>
    <w:p w14:paraId="73CC81BB" w14:textId="77777777" w:rsidR="00900210" w:rsidRPr="00900210" w:rsidRDefault="00000000" w:rsidP="0090021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D7D36F">
          <v:rect id="_x0000_i1028" style="width:0;height:1.5pt" o:hralign="center" o:hrstd="t" o:hrnoshade="t" o:hr="t" fillcolor="#000118" stroked="f"/>
        </w:pict>
      </w:r>
    </w:p>
    <w:p w14:paraId="0799E77C" w14:textId="77777777" w:rsidR="00900210" w:rsidRPr="00900210" w:rsidRDefault="00900210" w:rsidP="00900210">
      <w:pPr>
        <w:shd w:val="clear" w:color="auto" w:fill="FFFFFF"/>
        <w:spacing w:before="600" w:after="300" w:line="240" w:lineRule="auto"/>
        <w:outlineLvl w:val="3"/>
        <w:rPr>
          <w:rFonts w:ascii="Heebo" w:eastAsia="Times New Roman" w:hAnsi="Heebo" w:cs="Times New Roman"/>
          <w:b/>
          <w:bCs/>
          <w:color w:val="000000"/>
          <w:sz w:val="30"/>
          <w:szCs w:val="30"/>
        </w:rPr>
      </w:pPr>
      <w:r w:rsidRPr="00900210">
        <w:rPr>
          <w:rFonts w:ascii="Heebo" w:eastAsia="Times New Roman" w:hAnsi="Heebo" w:cs="Times New Roman"/>
          <w:b/>
          <w:bCs/>
          <w:noProof/>
          <w:color w:val="000000"/>
          <w:sz w:val="30"/>
          <w:szCs w:val="30"/>
        </w:rPr>
        <w:drawing>
          <wp:inline distT="0" distB="0" distL="0" distR="0" wp14:anchorId="26D72B7B" wp14:editId="27ABE594">
            <wp:extent cx="152400" cy="152400"/>
            <wp:effectExtent l="0" t="0" r="0" b="0"/>
            <wp:docPr id="3" name="Picture 3" descr="arrow blue ri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 blue right 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3" w:name="d"/>
      <w:bookmarkEnd w:id="3"/>
      <w:r w:rsidRPr="00900210">
        <w:rPr>
          <w:rFonts w:ascii="Heebo" w:eastAsia="Times New Roman" w:hAnsi="Heebo" w:cs="Times New Roman"/>
          <w:b/>
          <w:bCs/>
          <w:color w:val="000000"/>
          <w:sz w:val="30"/>
          <w:szCs w:val="30"/>
        </w:rPr>
        <w:t>Automatically set reminders on all tasks in Outlook 2007</w:t>
      </w:r>
    </w:p>
    <w:p w14:paraId="36523FF6"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To automatically set reminders on all tasks with due dates in Microsoft Outlook 2007, please do as following:</w:t>
      </w:r>
    </w:p>
    <w:p w14:paraId="0C6C97E3"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1: Click the </w:t>
      </w:r>
      <w:r w:rsidRPr="00900210">
        <w:rPr>
          <w:rFonts w:ascii="Nunito Sans" w:eastAsia="Times New Roman" w:hAnsi="Nunito Sans" w:cs="Times New Roman"/>
          <w:b/>
          <w:bCs/>
          <w:color w:val="000118"/>
          <w:sz w:val="24"/>
          <w:szCs w:val="24"/>
        </w:rPr>
        <w:t>Tools</w:t>
      </w:r>
      <w:r w:rsidRPr="00900210">
        <w:rPr>
          <w:rFonts w:ascii="Nunito Sans" w:eastAsia="Times New Roman" w:hAnsi="Nunito Sans" w:cs="Times New Roman"/>
          <w:color w:val="000118"/>
          <w:sz w:val="24"/>
          <w:szCs w:val="24"/>
        </w:rPr>
        <w:t> &gt; </w:t>
      </w:r>
      <w:r w:rsidRPr="00900210">
        <w:rPr>
          <w:rFonts w:ascii="Nunito Sans" w:eastAsia="Times New Roman" w:hAnsi="Nunito Sans" w:cs="Times New Roman"/>
          <w:b/>
          <w:bCs/>
          <w:color w:val="000118"/>
          <w:sz w:val="24"/>
          <w:szCs w:val="24"/>
        </w:rPr>
        <w:t>Options</w:t>
      </w:r>
      <w:r w:rsidRPr="00900210">
        <w:rPr>
          <w:rFonts w:ascii="Nunito Sans" w:eastAsia="Times New Roman" w:hAnsi="Nunito Sans" w:cs="Times New Roman"/>
          <w:color w:val="000118"/>
          <w:sz w:val="24"/>
          <w:szCs w:val="24"/>
        </w:rPr>
        <w:t>.</w:t>
      </w:r>
    </w:p>
    <w:p w14:paraId="3D0B98EF"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2: In the Options dialog box, click the </w:t>
      </w:r>
      <w:r w:rsidRPr="00900210">
        <w:rPr>
          <w:rFonts w:ascii="Nunito Sans" w:eastAsia="Times New Roman" w:hAnsi="Nunito Sans" w:cs="Times New Roman"/>
          <w:b/>
          <w:bCs/>
          <w:color w:val="000118"/>
          <w:sz w:val="24"/>
          <w:szCs w:val="24"/>
        </w:rPr>
        <w:t>Task Options</w:t>
      </w:r>
      <w:r w:rsidRPr="00900210">
        <w:rPr>
          <w:rFonts w:ascii="Nunito Sans" w:eastAsia="Times New Roman" w:hAnsi="Nunito Sans" w:cs="Times New Roman"/>
          <w:color w:val="000118"/>
          <w:sz w:val="24"/>
          <w:szCs w:val="24"/>
        </w:rPr>
        <w:t> button on the </w:t>
      </w:r>
      <w:r w:rsidRPr="00900210">
        <w:rPr>
          <w:rFonts w:ascii="Nunito Sans" w:eastAsia="Times New Roman" w:hAnsi="Nunito Sans" w:cs="Times New Roman"/>
          <w:b/>
          <w:bCs/>
          <w:color w:val="000118"/>
          <w:sz w:val="24"/>
          <w:szCs w:val="24"/>
        </w:rPr>
        <w:t>Preference</w:t>
      </w:r>
      <w:r w:rsidRPr="00900210">
        <w:rPr>
          <w:rFonts w:ascii="Nunito Sans" w:eastAsia="Times New Roman" w:hAnsi="Nunito Sans" w:cs="Times New Roman"/>
          <w:color w:val="000118"/>
          <w:sz w:val="24"/>
          <w:szCs w:val="24"/>
        </w:rPr>
        <w:t> tab.</w:t>
      </w:r>
    </w:p>
    <w:p w14:paraId="00F6EEE1"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noProof/>
          <w:color w:val="000118"/>
          <w:sz w:val="24"/>
          <w:szCs w:val="24"/>
        </w:rPr>
        <w:drawing>
          <wp:inline distT="0" distB="0" distL="0" distR="0" wp14:anchorId="089314B8" wp14:editId="0D8E81EE">
            <wp:extent cx="4352925" cy="2676525"/>
            <wp:effectExtent l="0" t="0" r="9525" b="9525"/>
            <wp:docPr id="2" name="Picture 2" descr="https://www.extendoffice.com/images/stories/doc-outlook/reminder-task/doc-reminder-tas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xtendoffice.com/images/stories/doc-outlook/reminder-task/doc-reminder-task-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2676525"/>
                    </a:xfrm>
                    <a:prstGeom prst="rect">
                      <a:avLst/>
                    </a:prstGeom>
                    <a:noFill/>
                    <a:ln>
                      <a:noFill/>
                    </a:ln>
                  </pic:spPr>
                </pic:pic>
              </a:graphicData>
            </a:graphic>
          </wp:inline>
        </w:drawing>
      </w:r>
    </w:p>
    <w:p w14:paraId="1C36F05A"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3: In the Task Options dialog box, check the option of </w:t>
      </w:r>
      <w:r w:rsidRPr="00900210">
        <w:rPr>
          <w:rFonts w:ascii="Nunito Sans" w:eastAsia="Times New Roman" w:hAnsi="Nunito Sans" w:cs="Times New Roman"/>
          <w:b/>
          <w:bCs/>
          <w:color w:val="000118"/>
          <w:sz w:val="24"/>
          <w:szCs w:val="24"/>
        </w:rPr>
        <w:t>Set reminders on tasks with due dates</w:t>
      </w:r>
      <w:r w:rsidRPr="00900210">
        <w:rPr>
          <w:rFonts w:ascii="Nunito Sans" w:eastAsia="Times New Roman" w:hAnsi="Nunito Sans" w:cs="Times New Roman"/>
          <w:color w:val="000118"/>
          <w:sz w:val="24"/>
          <w:szCs w:val="24"/>
        </w:rPr>
        <w:t>, and click the </w:t>
      </w:r>
      <w:r w:rsidRPr="00900210">
        <w:rPr>
          <w:rFonts w:ascii="Nunito Sans" w:eastAsia="Times New Roman" w:hAnsi="Nunito Sans" w:cs="Times New Roman"/>
          <w:b/>
          <w:bCs/>
          <w:color w:val="000118"/>
          <w:sz w:val="24"/>
          <w:szCs w:val="24"/>
        </w:rPr>
        <w:t>OK</w:t>
      </w:r>
      <w:r w:rsidRPr="00900210">
        <w:rPr>
          <w:rFonts w:ascii="Nunito Sans" w:eastAsia="Times New Roman" w:hAnsi="Nunito Sans" w:cs="Times New Roman"/>
          <w:color w:val="000118"/>
          <w:sz w:val="24"/>
          <w:szCs w:val="24"/>
        </w:rPr>
        <w:t> button.</w:t>
      </w:r>
    </w:p>
    <w:p w14:paraId="02AF7289"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noProof/>
          <w:color w:val="000118"/>
          <w:sz w:val="24"/>
          <w:szCs w:val="24"/>
        </w:rPr>
        <w:lastRenderedPageBreak/>
        <w:drawing>
          <wp:inline distT="0" distB="0" distL="0" distR="0" wp14:anchorId="2F1B4BF2" wp14:editId="453D5D81">
            <wp:extent cx="3600450" cy="2305050"/>
            <wp:effectExtent l="0" t="0" r="0" b="0"/>
            <wp:docPr id="1" name="Picture 1" descr="https://www.extendoffice.com/images/stories/doc-outlook/reminder-task/doc-reminder-tas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extendoffice.com/images/stories/doc-outlook/reminder-task/doc-reminder-task-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305050"/>
                    </a:xfrm>
                    <a:prstGeom prst="rect">
                      <a:avLst/>
                    </a:prstGeom>
                    <a:noFill/>
                    <a:ln>
                      <a:noFill/>
                    </a:ln>
                  </pic:spPr>
                </pic:pic>
              </a:graphicData>
            </a:graphic>
          </wp:inline>
        </w:drawing>
      </w:r>
    </w:p>
    <w:p w14:paraId="1FC9957A"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Step 4: In the Options dialog box, please click the </w:t>
      </w:r>
      <w:r w:rsidRPr="00900210">
        <w:rPr>
          <w:rFonts w:ascii="Nunito Sans" w:eastAsia="Times New Roman" w:hAnsi="Nunito Sans" w:cs="Times New Roman"/>
          <w:b/>
          <w:bCs/>
          <w:color w:val="000118"/>
          <w:sz w:val="24"/>
          <w:szCs w:val="24"/>
        </w:rPr>
        <w:t>Reminder time:</w:t>
      </w:r>
      <w:r w:rsidRPr="00900210">
        <w:rPr>
          <w:rFonts w:ascii="Nunito Sans" w:eastAsia="Times New Roman" w:hAnsi="Nunito Sans" w:cs="Times New Roman"/>
          <w:color w:val="000118"/>
          <w:sz w:val="24"/>
          <w:szCs w:val="24"/>
        </w:rPr>
        <w:t> box and specify a reminder time from the drop-down list in the </w:t>
      </w:r>
      <w:r w:rsidRPr="00900210">
        <w:rPr>
          <w:rFonts w:ascii="Nunito Sans" w:eastAsia="Times New Roman" w:hAnsi="Nunito Sans" w:cs="Times New Roman"/>
          <w:b/>
          <w:bCs/>
          <w:color w:val="000118"/>
          <w:sz w:val="24"/>
          <w:szCs w:val="24"/>
        </w:rPr>
        <w:t>Tasks</w:t>
      </w:r>
      <w:r w:rsidRPr="00900210">
        <w:rPr>
          <w:rFonts w:ascii="Nunito Sans" w:eastAsia="Times New Roman" w:hAnsi="Nunito Sans" w:cs="Times New Roman"/>
          <w:color w:val="000118"/>
          <w:sz w:val="24"/>
          <w:szCs w:val="24"/>
        </w:rPr>
        <w:t> section, and click the </w:t>
      </w:r>
      <w:r w:rsidRPr="00900210">
        <w:rPr>
          <w:rFonts w:ascii="Nunito Sans" w:eastAsia="Times New Roman" w:hAnsi="Nunito Sans" w:cs="Times New Roman"/>
          <w:b/>
          <w:bCs/>
          <w:color w:val="000118"/>
          <w:sz w:val="24"/>
          <w:szCs w:val="24"/>
        </w:rPr>
        <w:t>OK </w:t>
      </w:r>
      <w:r w:rsidRPr="00900210">
        <w:rPr>
          <w:rFonts w:ascii="Nunito Sans" w:eastAsia="Times New Roman" w:hAnsi="Nunito Sans" w:cs="Times New Roman"/>
          <w:color w:val="000118"/>
          <w:sz w:val="24"/>
          <w:szCs w:val="24"/>
        </w:rPr>
        <w:t>button.</w:t>
      </w:r>
    </w:p>
    <w:p w14:paraId="13781EC9" w14:textId="77777777" w:rsidR="00900210" w:rsidRPr="00900210" w:rsidRDefault="00900210" w:rsidP="00900210">
      <w:pPr>
        <w:shd w:val="clear" w:color="auto" w:fill="FFFFFF"/>
        <w:spacing w:before="300" w:after="300" w:line="240" w:lineRule="auto"/>
        <w:rPr>
          <w:rFonts w:ascii="Nunito Sans" w:eastAsia="Times New Roman" w:hAnsi="Nunito Sans" w:cs="Times New Roman"/>
          <w:color w:val="000118"/>
          <w:sz w:val="24"/>
          <w:szCs w:val="24"/>
        </w:rPr>
      </w:pPr>
      <w:r w:rsidRPr="00900210">
        <w:rPr>
          <w:rFonts w:ascii="Nunito Sans" w:eastAsia="Times New Roman" w:hAnsi="Nunito Sans" w:cs="Times New Roman"/>
          <w:color w:val="000118"/>
          <w:sz w:val="24"/>
          <w:szCs w:val="24"/>
        </w:rPr>
        <w:t>After you enabling the reminder for tasks with due dates, the reminder will be added automatically when you are specifying a due date for a new task.</w:t>
      </w:r>
    </w:p>
    <w:p w14:paraId="0241D35C" w14:textId="77777777" w:rsidR="001E785F" w:rsidRDefault="001E785F" w:rsidP="001E785F">
      <w:pPr>
        <w:pStyle w:val="Heading2"/>
        <w:shd w:val="clear" w:color="auto" w:fill="FFFFFF"/>
        <w:rPr>
          <w:rFonts w:ascii="var(--font-h2)" w:hAnsi="var(--font-h2)"/>
          <w:b w:val="0"/>
          <w:bCs w:val="0"/>
          <w:sz w:val="48"/>
          <w:szCs w:val="48"/>
        </w:rPr>
      </w:pPr>
      <w:r>
        <w:rPr>
          <w:rFonts w:ascii="var(--font-h2)" w:hAnsi="var(--font-h2)"/>
          <w:b w:val="0"/>
          <w:bCs w:val="0"/>
          <w:sz w:val="48"/>
          <w:szCs w:val="48"/>
        </w:rPr>
        <w:t>How to Repeat Outlook Tasks</w:t>
      </w:r>
    </w:p>
    <w:p w14:paraId="32563372"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To repeat a task created in Microsoft Outlook:</w:t>
      </w:r>
    </w:p>
    <w:p w14:paraId="30007565" w14:textId="77777777" w:rsidR="001E785F" w:rsidRDefault="001E785F" w:rsidP="001E785F">
      <w:pPr>
        <w:numPr>
          <w:ilvl w:val="0"/>
          <w:numId w:val="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Set a reminder for the first occurrence of the task.</w:t>
      </w:r>
    </w:p>
    <w:p w14:paraId="1CA475C7" w14:textId="77777777" w:rsidR="001E785F" w:rsidRDefault="001E785F" w:rsidP="001E785F">
      <w:pPr>
        <w:numPr>
          <w:ilvl w:val="0"/>
          <w:numId w:val="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Pick </w:t>
      </w:r>
      <w:r>
        <w:rPr>
          <w:rStyle w:val="Strong"/>
          <w:rFonts w:ascii="Arial" w:hAnsi="Arial" w:cs="Arial"/>
          <w:color w:val="666666"/>
          <w:sz w:val="23"/>
          <w:szCs w:val="23"/>
        </w:rPr>
        <w:t>Recurrence</w:t>
      </w:r>
      <w:r>
        <w:rPr>
          <w:rFonts w:ascii="Arial" w:hAnsi="Arial" w:cs="Arial"/>
          <w:color w:val="666666"/>
          <w:sz w:val="23"/>
          <w:szCs w:val="23"/>
        </w:rPr>
        <w:t> from the </w:t>
      </w:r>
      <w:r>
        <w:rPr>
          <w:rStyle w:val="Strong"/>
          <w:rFonts w:ascii="Arial" w:hAnsi="Arial" w:cs="Arial"/>
          <w:color w:val="666666"/>
          <w:sz w:val="23"/>
          <w:szCs w:val="23"/>
        </w:rPr>
        <w:t>Task</w:t>
      </w:r>
      <w:r>
        <w:rPr>
          <w:rFonts w:ascii="Arial" w:hAnsi="Arial" w:cs="Arial"/>
          <w:color w:val="666666"/>
          <w:sz w:val="23"/>
          <w:szCs w:val="23"/>
        </w:rPr>
        <w:t> tab.</w:t>
      </w:r>
    </w:p>
    <w:p w14:paraId="6C471976" w14:textId="77777777" w:rsidR="001E785F" w:rsidRDefault="001E785F" w:rsidP="001E785F">
      <w:pPr>
        <w:numPr>
          <w:ilvl w:val="0"/>
          <w:numId w:val="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Define the </w:t>
      </w:r>
      <w:r>
        <w:rPr>
          <w:rStyle w:val="Strong"/>
          <w:rFonts w:ascii="Arial" w:hAnsi="Arial" w:cs="Arial"/>
          <w:color w:val="666666"/>
          <w:sz w:val="23"/>
          <w:szCs w:val="23"/>
        </w:rPr>
        <w:t>Task Recurrence pattern,</w:t>
      </w:r>
      <w:r>
        <w:rPr>
          <w:rFonts w:ascii="Arial" w:hAnsi="Arial" w:cs="Arial"/>
          <w:color w:val="666666"/>
          <w:sz w:val="23"/>
          <w:szCs w:val="23"/>
        </w:rPr>
        <w:t> such as the 1st day of the month or every Wednesday.</w:t>
      </w:r>
    </w:p>
    <w:p w14:paraId="7EA8B4F8" w14:textId="77777777" w:rsidR="001E785F" w:rsidRDefault="001E785F" w:rsidP="001E785F">
      <w:pPr>
        <w:numPr>
          <w:ilvl w:val="0"/>
          <w:numId w:val="4"/>
        </w:numPr>
        <w:shd w:val="clear" w:color="auto" w:fill="FFFFFF"/>
        <w:spacing w:after="0" w:line="240" w:lineRule="auto"/>
        <w:rPr>
          <w:rFonts w:ascii="Arial" w:hAnsi="Arial" w:cs="Arial"/>
          <w:color w:val="666666"/>
          <w:sz w:val="23"/>
          <w:szCs w:val="23"/>
        </w:rPr>
      </w:pPr>
      <w:r>
        <w:rPr>
          <w:rFonts w:ascii="Arial" w:hAnsi="Arial" w:cs="Arial"/>
          <w:color w:val="666666"/>
          <w:sz w:val="23"/>
          <w:szCs w:val="23"/>
        </w:rPr>
        <w:t>Choose OK and Save &amp; Close to complete the task.</w:t>
      </w:r>
    </w:p>
    <w:p w14:paraId="2933824F" w14:textId="77777777" w:rsidR="001E785F" w:rsidRDefault="001E785F" w:rsidP="001E785F">
      <w:pPr>
        <w:pStyle w:val="Heading3"/>
        <w:shd w:val="clear" w:color="auto" w:fill="FFFFFF"/>
        <w:rPr>
          <w:rFonts w:ascii="var(--font-h3)" w:hAnsi="var(--font-h3)" w:cs="Times New Roman"/>
          <w:color w:val="auto"/>
          <w:sz w:val="39"/>
          <w:szCs w:val="39"/>
        </w:rPr>
      </w:pPr>
      <w:r>
        <w:rPr>
          <w:rFonts w:ascii="var(--font-h3)" w:hAnsi="var(--font-h3)"/>
          <w:b/>
          <w:bCs/>
          <w:noProof/>
          <w:sz w:val="39"/>
          <w:szCs w:val="39"/>
        </w:rPr>
        <w:lastRenderedPageBreak/>
        <w:drawing>
          <wp:inline distT="0" distB="0" distL="0" distR="0" wp14:anchorId="5E38E87E" wp14:editId="483C0051">
            <wp:extent cx="5238750" cy="3609975"/>
            <wp:effectExtent l="0" t="0" r="0" b="9525"/>
            <wp:docPr id="12" name="Picture 12" descr="create Outlook task, repeating tasks in Microsoft Outlook, Outlook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e Outlook task, repeating tasks in Microsoft Outlook, Outlook ti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609975"/>
                    </a:xfrm>
                    <a:prstGeom prst="rect">
                      <a:avLst/>
                    </a:prstGeom>
                    <a:noFill/>
                    <a:ln>
                      <a:noFill/>
                    </a:ln>
                  </pic:spPr>
                </pic:pic>
              </a:graphicData>
            </a:graphic>
          </wp:inline>
        </w:drawing>
      </w:r>
      <w:r>
        <w:rPr>
          <w:rFonts w:ascii="var(--font-h3)" w:hAnsi="var(--font-h3)"/>
          <w:b/>
          <w:bCs/>
          <w:sz w:val="39"/>
          <w:szCs w:val="39"/>
        </w:rPr>
        <w:br/>
      </w:r>
      <w:r>
        <w:rPr>
          <w:rFonts w:ascii="var(--font-h3)" w:hAnsi="var(--font-h3)"/>
          <w:b/>
          <w:bCs/>
          <w:sz w:val="39"/>
          <w:szCs w:val="39"/>
        </w:rPr>
        <w:br/>
        <w:t>Why Reminders for Repeating Tasks Don’t Work</w:t>
      </w:r>
    </w:p>
    <w:p w14:paraId="381AE00D"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When you create a recurring task with a reminder, you may notice the first reminder works, but it doesn’t repeat again for future tasks even when you enable the task recurrence. During an Outlook email productivity training session with an executive team, one of the participants shared that she no longer creates recurring tasks because the reminders stop working. The solution isn’t obvious due to a “flaw” in the display of reminders, but there is a way to continue seeing reminders for repeating tasks in Outlook.  Here’s the trick: </w:t>
      </w:r>
      <w:r>
        <w:rPr>
          <w:rStyle w:val="Strong"/>
          <w:rFonts w:ascii="Arial" w:hAnsi="Arial" w:cs="Arial"/>
          <w:color w:val="666666"/>
          <w:sz w:val="23"/>
          <w:szCs w:val="23"/>
        </w:rPr>
        <w:t>Don’t Dismiss Tasks!</w:t>
      </w:r>
    </w:p>
    <w:p w14:paraId="7A1213E8"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The design of Outlook’s Reminder window makes it easy to “break” recurring Tasks when you press the </w:t>
      </w:r>
      <w:r>
        <w:rPr>
          <w:rStyle w:val="Strong"/>
          <w:rFonts w:ascii="Arial" w:hAnsi="Arial" w:cs="Arial"/>
          <w:color w:val="666666"/>
          <w:sz w:val="23"/>
          <w:szCs w:val="23"/>
        </w:rPr>
        <w:t>Dismiss </w:t>
      </w:r>
      <w:r>
        <w:rPr>
          <w:rFonts w:ascii="Arial" w:hAnsi="Arial" w:cs="Arial"/>
          <w:color w:val="666666"/>
          <w:sz w:val="23"/>
          <w:szCs w:val="23"/>
        </w:rPr>
        <w:t xml:space="preserve">button, which disables the reminder for the recurrence of the task. </w:t>
      </w:r>
      <w:r>
        <w:rPr>
          <w:rFonts w:ascii="Arial" w:hAnsi="Arial" w:cs="Arial"/>
          <w:noProof/>
          <w:color w:val="666666"/>
          <w:sz w:val="23"/>
          <w:szCs w:val="23"/>
        </w:rPr>
        <w:lastRenderedPageBreak/>
        <w:drawing>
          <wp:anchor distT="0" distB="0" distL="114300" distR="114300" simplePos="0" relativeHeight="251658240" behindDoc="0" locked="0" layoutInCell="1" allowOverlap="1" wp14:anchorId="40E4F566" wp14:editId="2AA718F5">
            <wp:simplePos x="0" y="0"/>
            <wp:positionH relativeFrom="margin">
              <wp:align>left</wp:align>
            </wp:positionH>
            <wp:positionV relativeFrom="paragraph">
              <wp:posOffset>0</wp:posOffset>
            </wp:positionV>
            <wp:extent cx="4762500" cy="3419475"/>
            <wp:effectExtent l="0" t="0" r="0" b="9525"/>
            <wp:wrapTopAndBottom/>
            <wp:docPr id="11" name="Picture 11" descr="task reminders in Outlook, repeating tasks in Microsoft Outlook, Outlook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sk reminders in Outlook, repeating tasks in Microsoft Outlook, Outlook ti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419475"/>
                    </a:xfrm>
                    <a:prstGeom prst="rect">
                      <a:avLst/>
                    </a:prstGeom>
                    <a:noFill/>
                    <a:ln>
                      <a:noFill/>
                    </a:ln>
                  </pic:spPr>
                </pic:pic>
              </a:graphicData>
            </a:graphic>
          </wp:anchor>
        </w:drawing>
      </w:r>
      <w:r>
        <w:rPr>
          <w:rFonts w:ascii="Arial" w:hAnsi="Arial" w:cs="Arial"/>
          <w:color w:val="666666"/>
          <w:sz w:val="23"/>
          <w:szCs w:val="23"/>
        </w:rPr>
        <w:t>You can still use Dismiss for repeating appointments, and the reminders will remain “attached” to future appointments.</w:t>
      </w:r>
      <w:r w:rsidRPr="001E785F">
        <w:rPr>
          <w:rFonts w:ascii="Arial" w:hAnsi="Arial" w:cs="Arial"/>
          <w:noProof/>
          <w:color w:val="666666"/>
          <w:sz w:val="23"/>
          <w:szCs w:val="23"/>
        </w:rPr>
        <w:t xml:space="preserve"> </w:t>
      </w:r>
    </w:p>
    <w:p w14:paraId="2292AC89"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To get the reminder for the task to repeat, you’ll first have to mark the previous task as completed. Outlook will then automatically create a new task based on your recurrence pattern.</w:t>
      </w:r>
    </w:p>
    <w:p w14:paraId="6FF1C3FB"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To mark a task as complete, don’t pick </w:t>
      </w:r>
      <w:r>
        <w:rPr>
          <w:rStyle w:val="Strong"/>
          <w:rFonts w:ascii="Arial" w:hAnsi="Arial" w:cs="Arial"/>
          <w:color w:val="666666"/>
          <w:sz w:val="23"/>
          <w:szCs w:val="23"/>
        </w:rPr>
        <w:t>Dismiss</w:t>
      </w:r>
      <w:r>
        <w:rPr>
          <w:rFonts w:ascii="Arial" w:hAnsi="Arial" w:cs="Arial"/>
          <w:color w:val="666666"/>
          <w:sz w:val="23"/>
          <w:szCs w:val="23"/>
        </w:rPr>
        <w:t> from the Outlook Reminder window. Instead, right-click on the task and choose </w:t>
      </w:r>
      <w:r>
        <w:rPr>
          <w:rStyle w:val="Strong"/>
          <w:rFonts w:ascii="Arial" w:hAnsi="Arial" w:cs="Arial"/>
          <w:color w:val="666666"/>
          <w:sz w:val="23"/>
          <w:szCs w:val="23"/>
        </w:rPr>
        <w:t>Mark Complete</w:t>
      </w:r>
      <w:r>
        <w:rPr>
          <w:rFonts w:ascii="Arial" w:hAnsi="Arial" w:cs="Arial"/>
          <w:color w:val="666666"/>
          <w:sz w:val="23"/>
          <w:szCs w:val="23"/>
        </w:rPr>
        <w:t>. This would certainly be easier and more intuitive if the Reminder window had a Mark Complete button or even a more generic Actions button.</w:t>
      </w:r>
    </w:p>
    <w:p w14:paraId="28F86793"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Tip: Tasks have a checklist icon at the front, while appointments have a mini calendar icon. You can still use </w:t>
      </w:r>
      <w:r>
        <w:rPr>
          <w:rStyle w:val="Strong"/>
          <w:rFonts w:ascii="Arial" w:hAnsi="Arial" w:cs="Arial"/>
          <w:color w:val="666666"/>
          <w:sz w:val="23"/>
          <w:szCs w:val="23"/>
        </w:rPr>
        <w:t>Dismiss</w:t>
      </w:r>
      <w:r>
        <w:rPr>
          <w:rFonts w:ascii="Arial" w:hAnsi="Arial" w:cs="Arial"/>
          <w:color w:val="666666"/>
          <w:sz w:val="23"/>
          <w:szCs w:val="23"/>
        </w:rPr>
        <w:t> for appointment reminders.</w:t>
      </w:r>
    </w:p>
    <w:p w14:paraId="5CAA41C0" w14:textId="77777777" w:rsidR="001E785F" w:rsidRDefault="001E785F" w:rsidP="001E785F">
      <w:pPr>
        <w:pStyle w:val="Heading3"/>
        <w:shd w:val="clear" w:color="auto" w:fill="FFFFFF"/>
        <w:rPr>
          <w:rFonts w:ascii="var(--font-h3)" w:hAnsi="var(--font-h3)" w:cs="Times New Roman"/>
          <w:color w:val="auto"/>
          <w:sz w:val="39"/>
          <w:szCs w:val="39"/>
        </w:rPr>
      </w:pPr>
      <w:r>
        <w:rPr>
          <w:rFonts w:ascii="var(--font-h3)" w:hAnsi="var(--font-h3)"/>
          <w:b/>
          <w:bCs/>
          <w:sz w:val="39"/>
          <w:szCs w:val="39"/>
        </w:rPr>
        <w:t>How to Reset Reminders for Repeating Tasks</w:t>
      </w:r>
    </w:p>
    <w:p w14:paraId="0AA94A4E" w14:textId="77777777" w:rsid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To restore reminders for tasks you have already created, move to the Tasks folders from the button in the Mail/Navigation Pane or press </w:t>
      </w:r>
      <w:r>
        <w:rPr>
          <w:rStyle w:val="Strong"/>
          <w:rFonts w:ascii="Arial" w:hAnsi="Arial" w:cs="Arial"/>
          <w:color w:val="666666"/>
          <w:sz w:val="23"/>
          <w:szCs w:val="23"/>
        </w:rPr>
        <w:t>[Ctrl] + 4</w:t>
      </w:r>
      <w:r>
        <w:rPr>
          <w:rFonts w:ascii="Arial" w:hAnsi="Arial" w:cs="Arial"/>
          <w:color w:val="666666"/>
          <w:sz w:val="23"/>
          <w:szCs w:val="23"/>
        </w:rPr>
        <w:t>. Select the recurring task and mark the recent occurrences with </w:t>
      </w:r>
      <w:r>
        <w:rPr>
          <w:rStyle w:val="Strong"/>
          <w:rFonts w:ascii="Arial" w:hAnsi="Arial" w:cs="Arial"/>
          <w:color w:val="666666"/>
          <w:sz w:val="23"/>
          <w:szCs w:val="23"/>
        </w:rPr>
        <w:t>Mark Complete</w:t>
      </w:r>
      <w:r>
        <w:rPr>
          <w:rFonts w:ascii="Arial" w:hAnsi="Arial" w:cs="Arial"/>
          <w:color w:val="666666"/>
          <w:sz w:val="23"/>
          <w:szCs w:val="23"/>
        </w:rPr>
        <w:t> on the Ribbon or by right-clicking the task and choosing </w:t>
      </w:r>
      <w:r>
        <w:rPr>
          <w:rStyle w:val="Strong"/>
          <w:rFonts w:ascii="Arial" w:hAnsi="Arial" w:cs="Arial"/>
          <w:color w:val="666666"/>
          <w:sz w:val="23"/>
          <w:szCs w:val="23"/>
        </w:rPr>
        <w:t>Mark Complete </w:t>
      </w:r>
      <w:r>
        <w:rPr>
          <w:rFonts w:ascii="Arial" w:hAnsi="Arial" w:cs="Arial"/>
          <w:color w:val="666666"/>
          <w:sz w:val="23"/>
          <w:szCs w:val="23"/>
        </w:rPr>
        <w:t>or by clicking the check box next to the task. You may also want to open the current task to make sure the Reminder option is still selected.</w:t>
      </w:r>
    </w:p>
    <w:p w14:paraId="1B9446DD" w14:textId="77777777" w:rsidR="00FA6D47" w:rsidRPr="001E785F" w:rsidRDefault="001E785F" w:rsidP="001E785F">
      <w:pPr>
        <w:pStyle w:val="NormalWeb"/>
        <w:shd w:val="clear" w:color="auto" w:fill="FFFFFF"/>
        <w:rPr>
          <w:rFonts w:ascii="Arial" w:hAnsi="Arial" w:cs="Arial"/>
          <w:color w:val="666666"/>
          <w:sz w:val="23"/>
          <w:szCs w:val="23"/>
        </w:rPr>
      </w:pPr>
      <w:r>
        <w:rPr>
          <w:rFonts w:ascii="Arial" w:hAnsi="Arial" w:cs="Arial"/>
          <w:color w:val="666666"/>
          <w:sz w:val="23"/>
          <w:szCs w:val="23"/>
        </w:rPr>
        <w:t>Save time and leverage the power of Outlook by creating tasks with repeating reminders.</w:t>
      </w:r>
    </w:p>
    <w:sectPr w:rsidR="00FA6D47" w:rsidRPr="001E7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Nunito Sans">
    <w:charset w:val="00"/>
    <w:family w:val="auto"/>
    <w:pitch w:val="variable"/>
    <w:sig w:usb0="A00002FF" w:usb1="5000204B" w:usb2="00000000" w:usb3="00000000" w:csb0="00000197" w:csb1="00000000"/>
  </w:font>
  <w:font w:name="var(--font-h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h3)">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120"/>
    <w:multiLevelType w:val="multilevel"/>
    <w:tmpl w:val="CAB8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B46A7"/>
    <w:multiLevelType w:val="multilevel"/>
    <w:tmpl w:val="7040A9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9303084"/>
    <w:multiLevelType w:val="multilevel"/>
    <w:tmpl w:val="CC6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D5501"/>
    <w:multiLevelType w:val="multilevel"/>
    <w:tmpl w:val="8A6AAF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44418968">
    <w:abstractNumId w:val="2"/>
  </w:num>
  <w:num w:numId="2" w16cid:durableId="790785260">
    <w:abstractNumId w:val="3"/>
  </w:num>
  <w:num w:numId="3" w16cid:durableId="1048526389">
    <w:abstractNumId w:val="1"/>
  </w:num>
  <w:num w:numId="4" w16cid:durableId="69065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10"/>
    <w:rsid w:val="001E785F"/>
    <w:rsid w:val="00865873"/>
    <w:rsid w:val="00900210"/>
    <w:rsid w:val="00DD74D4"/>
    <w:rsid w:val="00FA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1978"/>
  <w15:chartTrackingRefBased/>
  <w15:docId w15:val="{82B6486E-B205-4AF3-A124-260E6DDE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02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78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002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21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00210"/>
    <w:rPr>
      <w:rFonts w:ascii="Times New Roman" w:eastAsia="Times New Roman" w:hAnsi="Times New Roman" w:cs="Times New Roman"/>
      <w:b/>
      <w:bCs/>
      <w:sz w:val="24"/>
      <w:szCs w:val="24"/>
    </w:rPr>
  </w:style>
  <w:style w:type="paragraph" w:styleId="NormalWeb">
    <w:name w:val="Normal (Web)"/>
    <w:basedOn w:val="Normal"/>
    <w:uiPriority w:val="99"/>
    <w:unhideWhenUsed/>
    <w:rsid w:val="009002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0210"/>
    <w:rPr>
      <w:color w:val="0000FF"/>
      <w:u w:val="single"/>
    </w:rPr>
  </w:style>
  <w:style w:type="character" w:styleId="Strong">
    <w:name w:val="Strong"/>
    <w:basedOn w:val="DefaultParagraphFont"/>
    <w:uiPriority w:val="22"/>
    <w:qFormat/>
    <w:rsid w:val="00900210"/>
    <w:rPr>
      <w:b/>
      <w:bCs/>
    </w:rPr>
  </w:style>
  <w:style w:type="character" w:customStyle="1" w:styleId="Heading3Char">
    <w:name w:val="Heading 3 Char"/>
    <w:basedOn w:val="DefaultParagraphFont"/>
    <w:link w:val="Heading3"/>
    <w:uiPriority w:val="9"/>
    <w:semiHidden/>
    <w:rsid w:val="001E785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25291">
      <w:bodyDiv w:val="1"/>
      <w:marLeft w:val="0"/>
      <w:marRight w:val="0"/>
      <w:marTop w:val="0"/>
      <w:marBottom w:val="0"/>
      <w:divBdr>
        <w:top w:val="none" w:sz="0" w:space="0" w:color="auto"/>
        <w:left w:val="none" w:sz="0" w:space="0" w:color="auto"/>
        <w:bottom w:val="none" w:sz="0" w:space="0" w:color="auto"/>
        <w:right w:val="none" w:sz="0" w:space="0" w:color="auto"/>
      </w:divBdr>
    </w:div>
    <w:div w:id="1537503193">
      <w:bodyDiv w:val="1"/>
      <w:marLeft w:val="0"/>
      <w:marRight w:val="0"/>
      <w:marTop w:val="0"/>
      <w:marBottom w:val="0"/>
      <w:divBdr>
        <w:top w:val="none" w:sz="0" w:space="0" w:color="auto"/>
        <w:left w:val="none" w:sz="0" w:space="0" w:color="auto"/>
        <w:bottom w:val="none" w:sz="0" w:space="0" w:color="auto"/>
        <w:right w:val="none" w:sz="0" w:space="0" w:color="auto"/>
      </w:divBdr>
      <w:divsChild>
        <w:div w:id="757143175">
          <w:marLeft w:val="0"/>
          <w:marRight w:val="0"/>
          <w:marTop w:val="0"/>
          <w:marBottom w:val="0"/>
          <w:divBdr>
            <w:top w:val="none" w:sz="0" w:space="0" w:color="auto"/>
            <w:left w:val="none" w:sz="0" w:space="0" w:color="auto"/>
            <w:bottom w:val="none" w:sz="0" w:space="0" w:color="auto"/>
            <w:right w:val="none" w:sz="0" w:space="0" w:color="auto"/>
          </w:divBdr>
          <w:divsChild>
            <w:div w:id="1157959982">
              <w:marLeft w:val="0"/>
              <w:marRight w:val="0"/>
              <w:marTop w:val="375"/>
              <w:marBottom w:val="450"/>
              <w:divBdr>
                <w:top w:val="none" w:sz="0" w:space="0" w:color="auto"/>
                <w:left w:val="none" w:sz="0" w:space="0" w:color="auto"/>
                <w:bottom w:val="none" w:sz="0" w:space="0" w:color="auto"/>
                <w:right w:val="none" w:sz="0" w:space="0" w:color="auto"/>
              </w:divBdr>
              <w:divsChild>
                <w:div w:id="68776769">
                  <w:marLeft w:val="0"/>
                  <w:marRight w:val="0"/>
                  <w:marTop w:val="75"/>
                  <w:marBottom w:val="75"/>
                  <w:divBdr>
                    <w:top w:val="none" w:sz="0" w:space="0" w:color="auto"/>
                    <w:left w:val="none" w:sz="0" w:space="0" w:color="auto"/>
                    <w:bottom w:val="none" w:sz="0" w:space="0" w:color="auto"/>
                    <w:right w:val="none" w:sz="0" w:space="0" w:color="auto"/>
                  </w:divBdr>
                  <w:divsChild>
                    <w:div w:id="541984648">
                      <w:marLeft w:val="0"/>
                      <w:marRight w:val="1050"/>
                      <w:marTop w:val="0"/>
                      <w:marBottom w:val="0"/>
                      <w:divBdr>
                        <w:top w:val="none" w:sz="0" w:space="0" w:color="auto"/>
                        <w:left w:val="none" w:sz="0" w:space="0" w:color="auto"/>
                        <w:bottom w:val="none" w:sz="0" w:space="0" w:color="auto"/>
                        <w:right w:val="none" w:sz="0" w:space="0" w:color="auto"/>
                      </w:divBdr>
                    </w:div>
                  </w:divsChild>
                </w:div>
                <w:div w:id="692808259">
                  <w:marLeft w:val="0"/>
                  <w:marRight w:val="0"/>
                  <w:marTop w:val="225"/>
                  <w:marBottom w:val="525"/>
                  <w:divBdr>
                    <w:top w:val="none" w:sz="0" w:space="0" w:color="auto"/>
                    <w:left w:val="none" w:sz="0" w:space="0" w:color="auto"/>
                    <w:bottom w:val="none" w:sz="0" w:space="0" w:color="auto"/>
                    <w:right w:val="none" w:sz="0" w:space="0" w:color="auto"/>
                  </w:divBdr>
                  <w:divsChild>
                    <w:div w:id="482158479">
                      <w:marLeft w:val="0"/>
                      <w:marRight w:val="0"/>
                      <w:marTop w:val="0"/>
                      <w:marBottom w:val="0"/>
                      <w:divBdr>
                        <w:top w:val="none" w:sz="0" w:space="0" w:color="auto"/>
                        <w:left w:val="none" w:sz="0" w:space="0" w:color="auto"/>
                        <w:bottom w:val="none" w:sz="0" w:space="0" w:color="auto"/>
                        <w:right w:val="none" w:sz="0" w:space="0" w:color="auto"/>
                      </w:divBdr>
                    </w:div>
                    <w:div w:id="1794714491">
                      <w:marLeft w:val="0"/>
                      <w:marRight w:val="0"/>
                      <w:marTop w:val="0"/>
                      <w:marBottom w:val="0"/>
                      <w:divBdr>
                        <w:top w:val="none" w:sz="0" w:space="0" w:color="auto"/>
                        <w:left w:val="none" w:sz="0" w:space="0" w:color="auto"/>
                        <w:bottom w:val="none" w:sz="0" w:space="0" w:color="auto"/>
                        <w:right w:val="none" w:sz="0" w:space="0" w:color="auto"/>
                      </w:divBdr>
                      <w:divsChild>
                        <w:div w:id="631714218">
                          <w:marLeft w:val="0"/>
                          <w:marRight w:val="1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Porterfield</dc:creator>
  <cp:keywords/>
  <dc:description/>
  <cp:lastModifiedBy>Carter, William</cp:lastModifiedBy>
  <cp:revision>2</cp:revision>
  <dcterms:created xsi:type="dcterms:W3CDTF">2025-07-18T14:40:00Z</dcterms:created>
  <dcterms:modified xsi:type="dcterms:W3CDTF">2025-07-18T14:40:00Z</dcterms:modified>
</cp:coreProperties>
</file>